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12" w:rsidRDefault="00207A12" w:rsidP="00207A12">
      <w:pPr>
        <w:jc w:val="center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Муниципальное казенное дошкольное образовательное учреждение                                        Детский сад №20 «Огонек»</w:t>
      </w:r>
    </w:p>
    <w:p w:rsidR="00207A12" w:rsidRDefault="00207A12" w:rsidP="00207A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44"/>
          <w:szCs w:val="44"/>
          <w:lang w:eastAsia="ru-RU"/>
        </w:rPr>
      </w:pPr>
    </w:p>
    <w:p w:rsidR="006409AC" w:rsidRPr="00207A12" w:rsidRDefault="006409AC" w:rsidP="006409A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eastAsia="ru-RU"/>
        </w:rPr>
      </w:pPr>
      <w:r w:rsidRPr="00207A12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eastAsia="ru-RU"/>
        </w:rPr>
        <w:t>Работа с родителями</w:t>
      </w:r>
    </w:p>
    <w:p w:rsidR="00D618E7" w:rsidRPr="00207A12" w:rsidRDefault="00D618E7" w:rsidP="00207A1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78"/>
          <w:szCs w:val="78"/>
          <w:lang w:eastAsia="ru-RU"/>
        </w:rPr>
      </w:pPr>
      <w:r w:rsidRPr="00207A12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78"/>
          <w:szCs w:val="78"/>
          <w:lang w:eastAsia="ru-RU"/>
        </w:rPr>
        <w:t>Как подготовить ребенка к школе - советы родителям</w:t>
      </w:r>
    </w:p>
    <w:p w:rsidR="006409AC" w:rsidRPr="00207A12" w:rsidRDefault="006409AC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0"/>
          <w:szCs w:val="30"/>
          <w:lang w:eastAsia="ru-RU"/>
        </w:rPr>
      </w:pPr>
    </w:p>
    <w:p w:rsidR="006409AC" w:rsidRPr="00207A12" w:rsidRDefault="006409AC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0"/>
          <w:szCs w:val="30"/>
          <w:lang w:eastAsia="ru-RU"/>
        </w:rPr>
      </w:pPr>
    </w:p>
    <w:p w:rsidR="006409AC" w:rsidRPr="00207A12" w:rsidRDefault="006409AC" w:rsidP="00640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0"/>
          <w:szCs w:val="30"/>
          <w:lang w:eastAsia="ru-RU"/>
        </w:rPr>
      </w:pPr>
      <w:r w:rsidRPr="00207A12">
        <w:rPr>
          <w:rFonts w:ascii="Times New Roman" w:eastAsia="Times New Roman" w:hAnsi="Times New Roman" w:cs="Times New Roman"/>
          <w:noProof/>
          <w:color w:val="1F497D" w:themeColor="text2"/>
          <w:sz w:val="30"/>
          <w:szCs w:val="30"/>
          <w:lang w:eastAsia="ru-RU"/>
        </w:rPr>
        <w:drawing>
          <wp:inline distT="0" distB="0" distL="0" distR="0">
            <wp:extent cx="4666593" cy="4666593"/>
            <wp:effectExtent l="0" t="0" r="1270" b="1270"/>
            <wp:docPr id="8" name="Рисунок 8" descr="C:\Users\Пльзователь\Рабочий стол\село\Новая папка\gl-vEYFS8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ьзователь\Рабочий стол\село\Новая папка\gl-vEYFS8p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700" cy="46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AC" w:rsidRPr="00207A12" w:rsidRDefault="006409AC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0"/>
          <w:szCs w:val="30"/>
          <w:lang w:eastAsia="ru-RU"/>
        </w:rPr>
      </w:pPr>
    </w:p>
    <w:p w:rsidR="006409AC" w:rsidRPr="00207A12" w:rsidRDefault="006409AC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0"/>
          <w:szCs w:val="30"/>
          <w:lang w:eastAsia="ru-RU"/>
        </w:rPr>
      </w:pPr>
    </w:p>
    <w:p w:rsidR="006409AC" w:rsidRPr="00207A12" w:rsidRDefault="006409AC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0"/>
          <w:szCs w:val="30"/>
          <w:lang w:eastAsia="ru-RU"/>
        </w:rPr>
      </w:pPr>
    </w:p>
    <w:p w:rsidR="006409AC" w:rsidRPr="00207A12" w:rsidRDefault="00B017D9" w:rsidP="00B017D9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409AC" w:rsidRPr="00207A1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Подготовила</w:t>
      </w:r>
      <w:r w:rsidR="003A7C66" w:rsidRPr="00207A1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, воспитатель Абдулакимова Фатима Рахм</w:t>
      </w:r>
      <w:r w:rsidR="006409AC" w:rsidRPr="00207A1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етовна</w:t>
      </w:r>
    </w:p>
    <w:p w:rsidR="006409AC" w:rsidRPr="00207A12" w:rsidRDefault="006409AC" w:rsidP="00B017D9">
      <w:pPr>
        <w:jc w:val="righ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6409AC" w:rsidRPr="00207A12" w:rsidRDefault="00207A12" w:rsidP="00207A12">
      <w:pP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            </w:t>
      </w:r>
      <w:r w:rsidR="006409AC" w:rsidRPr="00207A1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а. Абрам-Тюбе</w:t>
      </w:r>
    </w:p>
    <w:p w:rsidR="006409AC" w:rsidRPr="00207A12" w:rsidRDefault="007048F2" w:rsidP="006409AC">
      <w:pPr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2023</w:t>
      </w:r>
      <w:r w:rsidR="006409AC" w:rsidRPr="00207A1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г.</w:t>
      </w:r>
    </w:p>
    <w:p w:rsidR="006409AC" w:rsidRDefault="006409AC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Поступление в школу – это очень волнительный процесс как для самого ребенка, так и для его родителей. Важно понимать, что это первый шаг во взрослую жизнь, потому что ребенок оказывается в новом для себя социуме, поэтому он должен понимать и принимать правила этого общества, чтобы дальнейшее обучение происходило без дополнительных проблем. Давайте разберемся – что же такое готовность к школе и каковы её виды и критерии?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Раньше готовность домашнего ребенка к школе оценивалась по определенному объему его знаний. Сейчас же педагоги и психологи расценивают знания не как цель, а как средство развития ребенка. Ребенок должен уметь пользоваться этим знанием, самостоятельно его добывать и анализировать.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Говоря о видах готовности к школе, можно выделить следующие:</w:t>
      </w:r>
    </w:p>
    <w:p w:rsidR="00D618E7" w:rsidRPr="00D618E7" w:rsidRDefault="00D618E7" w:rsidP="00D6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психологическую готовность,</w:t>
      </w:r>
    </w:p>
    <w:p w:rsidR="00D618E7" w:rsidRPr="00D618E7" w:rsidRDefault="00D618E7" w:rsidP="00D6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интеллектуальную готовность,</w:t>
      </w:r>
    </w:p>
    <w:p w:rsidR="00D618E7" w:rsidRPr="00D618E7" w:rsidRDefault="00D618E7" w:rsidP="00D6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социальную готовность,</w:t>
      </w:r>
    </w:p>
    <w:p w:rsidR="00D618E7" w:rsidRPr="00D618E7" w:rsidRDefault="00D618E7" w:rsidP="00D61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физическую готовность.</w:t>
      </w:r>
    </w:p>
    <w:p w:rsidR="00D618E7" w:rsidRPr="00D618E7" w:rsidRDefault="00D618E7" w:rsidP="00D61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этим каждому родителю хочется знать, как подготовить ребенка к поступлению в первый класс. Как понять, готов ли он морально к этому? Как ему помочь, если в школе он столкнется (а это наверняка произойдет) с первыми в его жизни школьными трудностями? Это очень важные вопросы, поэтому рассмотрим максимально подробно, как можно подготовить своего ребенка морально, чтобы его пребывание в школе было для него комфортным.</w:t>
      </w:r>
    </w:p>
    <w:p w:rsidR="00D618E7" w:rsidRPr="00D618E7" w:rsidRDefault="00D618E7" w:rsidP="00D6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060941" cy="3226676"/>
            <wp:effectExtent l="0" t="0" r="6985" b="0"/>
            <wp:docPr id="1" name="Рисунок 1" descr="https://fs-thb03.getcourse.ru/fileservice/file/thumbnail/h/5f96fd5333757f81f2f8d88063ddc03f.jpg/s/f1200x/a/27502/sc/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3.getcourse.ru/fileservice/file/thumbnail/h/5f96fd5333757f81f2f8d88063ddc03f.jpg/s/f1200x/a/27502/sc/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00" cy="32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66" w:rsidRDefault="003A7C66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3A7C66" w:rsidRDefault="003A7C66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D618E7" w:rsidRPr="00D618E7" w:rsidRDefault="00D618E7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D618E7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Что нужно уметь к первому классу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Существует определенный перечень простых навыков, которыми ребенок уже должен владеть перед поступлением в школу. Вот их перечень: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самостоятельно обслуживать себя. Ребенок должен уметь раздеваться, одеваться, держать свои личные вещи в порядке. Очень важна личная гигиена, т.е. ребенок должен быть приучен к утренней и вечерней чистке зубов, в течение дня он должен следить за своей опрятностью, т.е. поправлять одежду и волосы при необходимости.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должен свободно рассказывать о себе, чем он увлекается, а также рассказывать о членах своей семьи.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дружелюбно вести себя с другими детьми, при этом он должен понимать, что правила поведения со сверстниками и со взрослыми отличаются. Он должен знать, как именно обращаться к учителям, как здороваться и прощаться. Обязательно знание элементарных правил этикета, т.е. ребенок должен говорить «спасибо» и «пожалуйста».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различать гласные и согласные звуки, писать печатные буквы, а также читать простой текст.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должен быть знаком с русскими народными сказками, знать имена великих русских поэтов и писателей.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различать утро, обед и вечер, а также знать названия месяцев, дней недели, времен года.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пересказывать услышанный или прочитанный текст, составлять рассказ по картинке.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Элементарные знания об основных геометрических фигурах: квадрат, круг, треугольник и т.д.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Достаточная усидчивость, чтобы ребенок мог высидеть 30-40 минут, при этом внимательно слушая учителя.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Знание цветов и оттенков.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Знать цифры от 1 до 10. Называть числа в прямом и обратном порядке.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различать одушевленные и неодушевленные предметы.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сравнивать предметы по величине.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Умение находить лишнее (масло, сыр, колбаса, пластилин – что лишнее?).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должен соотносить предметы по определенным обобщающим категориям. К примеру, чашка, кружка, вилка – это посуда и т.д.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Знать части человеческого тела и уметь их нарисовать.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должен вести себя со сверстниками на равных, отстаивая свою точку зрения. При этом он не должен вести себя агрессивно по отношению к ним.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должен адекватно реагировать на то, что с ним кто-то не согласен.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Быть достаточно физически подготовленным для обучения в школе.</w:t>
      </w:r>
    </w:p>
    <w:p w:rsidR="00D618E7" w:rsidRPr="00D618E7" w:rsidRDefault="00D618E7" w:rsidP="00D61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Подразумевается, что ребенок уже освоил все навыки и умения перед поступлением в первый класс. Безусловно, большую роль в этом в процессе играют детские сады и родители, которые должны заложить определенную базу, в рамках которой будет происходить дальнейшее обучение.</w:t>
      </w:r>
    </w:p>
    <w:p w:rsidR="00D618E7" w:rsidRPr="00D618E7" w:rsidRDefault="00D618E7" w:rsidP="00D6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610599" cy="3278999"/>
            <wp:effectExtent l="0" t="0" r="0" b="0"/>
            <wp:docPr id="2" name="Рисунок 2" descr="https://fs-thb03.getcourse.ru/fileservice/file/thumbnail/h/6ea803e76bf839717637af46b2e00d26.jpg/s/f1200x/a/27502/sc/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3.getcourse.ru/fileservice/file/thumbnail/h/6ea803e76bf839717637af46b2e00d26.jpg/s/f1200x/a/27502/sc/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545" cy="32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E7" w:rsidRPr="00D618E7" w:rsidRDefault="00D618E7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D618E7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С какими стрессами ребенок может столкнуться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ребенок идет в первый класс, то вполне естественно, что он испытывает волнение в связи с попаданием в незнакомую и непонятную для себя обстановку.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дети, которые в первый раз идут в школу, сталкиваются со следующими видами стрессов: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Иммунологический. Ребенок попадает в большой коллектив детей и взрослых, у каждого из которых свое состояние здоровья. Кто-то чихает, </w:t>
      </w: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кто-то кашляет, при этом это происходит не на открытом воздухе, а в условиях закрытого пространства. Поэтому вполне естественно, что в классе, коридоре или столовой дети сталкиваются с различными вирусами.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Социальный. Школа – это всегда новый коллектив, где каждому приготовлена своя роль. Ребенок должен адаптироваться к новым условиям, занять определенную нишу в социуме.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Учебный. Здесь имеется в виду не только выполнение домашних заданий, но и необходимость спокойно сидеть на уроке положенное время, поднимать руку, когда он хочет что-то сказать или ответить на вопрос преподавателя.</w:t>
      </w:r>
    </w:p>
    <w:p w:rsidR="00D618E7" w:rsidRPr="00D618E7" w:rsidRDefault="00D618E7" w:rsidP="00D61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этом случае помогает предварительная подготовка в виде посещения детского сада. Поэтому если ваш ребенок не посещал его, то хотя бы за год до школы нужно отдать его в сад или в развивающий детский центр. Здесь он столкнется с примерно теми же ситуациями, что и в школе (коллектив детей, разные социальные роли, тот же учебный стресс, только в более мягкой форме).</w:t>
      </w:r>
    </w:p>
    <w:p w:rsidR="00D618E7" w:rsidRPr="00D618E7" w:rsidRDefault="00D618E7" w:rsidP="00D6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517615" cy="4130566"/>
            <wp:effectExtent l="0" t="0" r="6985" b="3810"/>
            <wp:docPr id="3" name="Рисунок 3" descr="https://fs-thb03.getcourse.ru/fileservice/file/thumbnail/h/bf4f9906db8cff0e66a950ac4d4b3687.jpg/s/f1200x/a/27502/sc/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bf4f9906db8cff0e66a950ac4d4b3687.jpg/s/f1200x/a/27502/sc/3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71" cy="41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66" w:rsidRDefault="003A7C66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3A7C66" w:rsidRDefault="003A7C66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D618E7" w:rsidRPr="00D618E7" w:rsidRDefault="00D618E7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D618E7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lastRenderedPageBreak/>
        <w:t>Как понять, подготовлен ли ребенок к школе психологически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Важно говорить не только об интеллектуальной готовности ребенка к школе, но и том, насколько уровень его психологической зрелости позволяет ему учиться. От этого зависит не только его успеваемость, но и самочувствие.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Психологическая готовность к обучению состоит в том, что ребенок овладевает предпосылками к последующему усвоению «школьных» качеств.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Психолог О. А. Карабанова включает несколько свойств и способностей ребенка, которые демонстрируют его психологическую готовность к обучению в школе: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выполнения ребенком учебной деятельности под руководством педагога, а затем самостоятельно.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предпосылок для усвоения системы научных понятий.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Освоение навыков кооперации и учебного взаимодействия в отношениях с другими детьми и преподавателями.</w:t>
      </w:r>
    </w:p>
    <w:p w:rsidR="00D618E7" w:rsidRPr="00D618E7" w:rsidRDefault="00D618E7" w:rsidP="00D6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475496" cy="4099035"/>
            <wp:effectExtent l="0" t="0" r="0" b="0"/>
            <wp:docPr id="4" name="Рисунок 4" descr="https://fs-thb02.getcourse.ru/fileservice/file/thumbnail/h/c8ee4156c0b71e9fa79a0cd502fe9c4b.jpg/s/f1200x/a/27502/sc/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2.getcourse.ru/fileservice/file/thumbnail/h/c8ee4156c0b71e9fa79a0cd502fe9c4b.jpg/s/f1200x/a/27502/sc/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51" cy="409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66" w:rsidRDefault="003A7C66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3A7C66" w:rsidRDefault="003A7C66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</w:p>
    <w:p w:rsidR="00D618E7" w:rsidRPr="00D618E7" w:rsidRDefault="00D618E7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D618E7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lastRenderedPageBreak/>
        <w:t>Школа и здоровье ребенка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Физическое состояния ребенка – это еще один важный момент, который нужно учитывать при подготовке к школе.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возрасте 6-7 лет у детей происходит ряд важных изменений в организме – это смена зубов и интенсивный рост всего организма. Не зря наиболее благоприятным возрастом для начала обучения считается 7 лет, но в ряде случаев ребенок садится за парту в возрасте 6 лет. Часто такие дети оказываются недостаточно физически развиты, чтобы выдержать все школьные нагрузки.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точки зрения подготовки к первому классу и того, что могут сделать родители, важно отметить большое значение летнего отдыха перед учебой. Задача родителей – организовать отдых таким образом, чтобы ребенок смог отдохнуть от большого количества людей (и, как следствие, большого количества инфекций), огромного количества выхлопных газов и бытовой химии, а также общепита.</w:t>
      </w:r>
    </w:p>
    <w:p w:rsidR="00D618E7" w:rsidRPr="00D618E7" w:rsidRDefault="00D618E7" w:rsidP="00D61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Идеальное место для этого – дом в деревне у бабушки, где минимум людей, всегда свежий воздух и полезные продукты. Если такой возможности нет, то подойдет любой загородный отдых на даче (естественно, под присмотром родителей). В таких условиях ребенок будет физически развиваться, у него нормализуется работа сосудов и сердца, он полноценно отдохнет и окрепнет перед долгим учебным годом.</w:t>
      </w:r>
    </w:p>
    <w:p w:rsidR="00D618E7" w:rsidRPr="00D618E7" w:rsidRDefault="00D618E7" w:rsidP="00D6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621939" cy="4182892"/>
            <wp:effectExtent l="0" t="0" r="0" b="8255"/>
            <wp:docPr id="5" name="Рисунок 5" descr="https://fs-thb03.getcourse.ru/fileservice/file/thumbnail/h/90c2771ccb68276d92b00549c0d2a2ff.jpg/s/f1200x/a/27502/sc/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3.getcourse.ru/fileservice/file/thumbnail/h/90c2771ccb68276d92b00549c0d2a2ff.jpg/s/f1200x/a/27502/sc/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73" cy="41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E7" w:rsidRPr="00D618E7" w:rsidRDefault="00D618E7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D618E7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lastRenderedPageBreak/>
        <w:t>Как подготовить ребенка к школе: советы родителям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то время, когда детей не учили писать и читать до школы, они воспринимали школу и поступление в 1 класс как нечто особенное и волнительное для них событие. Дети буквальным образом ощущали смену своего статуса – с дошкольника на школьника. Это был настоящий прогресс в развитии их личности, потому что именно в школе они начинали обучаться чтению, письму и другим школьным навыкам.</w:t>
      </w:r>
    </w:p>
    <w:p w:rsidR="00D618E7" w:rsidRPr="00D618E7" w:rsidRDefault="00D618E7" w:rsidP="00D61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Еще каких-то 40-50 лет трудно было представить ребенка, который не хотел идти в школу. Сейчас же таких детей становится все больше. В чем же может быть причина? Дело не в пресловутой разнице поколений, которой так привыкли апеллировать многие люди, не знакомые со всей спецификой. Дело в том, что граница между детским садом и школой, дошкольным и школьным возрастом, постепенно размылась. Получается, что писать и читать их уже научили в детском саду, поэтому дети задаются резонным вопросом – а чем же мы будем заниматься в школе? Они понимают, что в первом классе они будут заниматься примерно тем же, чем они занимались в детском саду. Соответственно, у современных детей элементарно пропадает мотивация к учебе еще до поступления в школу.</w:t>
      </w:r>
    </w:p>
    <w:p w:rsidR="00D618E7" w:rsidRPr="00D618E7" w:rsidRDefault="00D618E7" w:rsidP="00D6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111678" cy="4561490"/>
            <wp:effectExtent l="0" t="0" r="3810" b="0"/>
            <wp:docPr id="6" name="Рисунок 6" descr="https://fs-thb03.getcourse.ru/fileservice/file/thumbnail/h/b52e1fbb79e2b502edc2c63a52dc757c.jpg/s/f1200x/a/27502/sc/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b03.getcourse.ru/fileservice/file/thumbnail/h/b52e1fbb79e2b502edc2c63a52dc757c.jpg/s/f1200x/a/27502/sc/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910" cy="456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таком случае родителям помогут рекомендации, как правильно подготовить ребенка к школе и сохранить в нем мотивацию к учебной </w:t>
      </w: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деятельности. В первую очередь, нужно создать четкий переход между поступлением в первый класс и тем, что было до этого. Не нужно излишне перегружать ребенка чередой домашних заданий по изучению математике, чтению и другим навыкам – в школе его всему научат если, повторимся, в нем сохранится мотивация к обучению. Важно сконцентрировать его внимание не только на обязанностях, которые он должен будет выполнять, но и на каких-то приятных вещах, которые ждут его в школе.</w:t>
      </w:r>
    </w:p>
    <w:p w:rsidR="00D618E7" w:rsidRPr="00D618E7" w:rsidRDefault="00D618E7" w:rsidP="00D61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нужно «бежать впереди паровоза» и постигать с ребенком программу первого класса заранее. Поверьте, это не даст ему особо никаких преимуществ перед одноклассниками, потому что на длинной дистанции школьного обучения дети примерно выровняются по уровню знаний к 3-5 классу. Напротив, важно сохранять в ребенке чувство новизны, чтобы он воспринимал тетрадки, пенал и свой первый школьный портфель как приятные для него аксессуары, которых у него до этого не было.</w:t>
      </w:r>
    </w:p>
    <w:p w:rsidR="00D618E7" w:rsidRPr="00D618E7" w:rsidRDefault="00D618E7" w:rsidP="00D6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695102" cy="3992611"/>
            <wp:effectExtent l="0" t="0" r="1270" b="8255"/>
            <wp:docPr id="7" name="Рисунок 7" descr="https://fs-thb02.getcourse.ru/fileservice/file/thumbnail/h/9e0ca00914f1039bf6abddb770288c33.jpg/s/f1200x/a/27502/sc/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-thb02.getcourse.ru/fileservice/file/thumbnail/h/9e0ca00914f1039bf6abddb770288c33.jpg/s/f1200x/a/27502/sc/1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18" cy="39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E7" w:rsidRPr="00D618E7" w:rsidRDefault="00D618E7" w:rsidP="00D618E7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D618E7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Какие еще советы могут быть полезными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несколько дополнительных рекомендаций, как лучше подготовить ребенка к школе: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Будьте заинтересованы в своем ребенке, помогайте ему достигать положительного результата.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забывайте его хвалить, даже если его фактически успехи не так видны. Ребенок должен понимать, что вы оцениваете его деятельность.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Стремитесь к тому, чтобы ребенок выполнял все задания самостоятельно. Но если у него что-то не получается, то не нужно критиковать его. Не забывайте о таких фразах, как «Я знаю, что у тебя все получится», «Я верю в твои способности» и т.д. Так вы повышаете его уверенность в своих силах.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Всегда давайте ему высказаться и не перебивайте. Не подавляйте его познавательную активность и инициативу.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Всегда отвечайте на все его вопросы, потому что детская любознательность помогает ребенку получить максимально большой объем информации об окружающем мире, которая пригодится ему в дальнейшем обучении.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ваши требования и запреты должны быть обоснованы. Недостаточно просто сказать: «Нельзя» или «Так надо» - важно донести до ребенка точную причину вашего отказа или требования.</w:t>
      </w:r>
    </w:p>
    <w:p w:rsidR="00D618E7" w:rsidRPr="00D618E7" w:rsidRDefault="00D618E7" w:rsidP="006409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 сравнивайте его и его успехи с другими детьми или вашими родственниками. Помните, что ребенок только учится учиться, поэтому он не может сразу демонстрировать феноменальные успехи.</w:t>
      </w:r>
    </w:p>
    <w:p w:rsidR="00D618E7" w:rsidRPr="00D618E7" w:rsidRDefault="00D618E7" w:rsidP="00D61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Самый главный совет, который может дать любой психолог – принимайте своего ребенка таким, какой он есть, т.е. со всеми его достоинствами и недостатками. Это вечная проблема завышенных ожиданий родителей, которые часто в лице своих детей хотят воплотить то, чего они сами не смогли достичь в своей жизни.</w:t>
      </w:r>
    </w:p>
    <w:p w:rsidR="00D618E7" w:rsidRPr="00D618E7" w:rsidRDefault="00D618E7" w:rsidP="00D618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18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Помните, что ваш ребенок – это не поле для реализации ваших собственных амбиций. Это полноценная личность, которой могут нравится совершенно не те занятия, которые нравились вам в детстве. Цените индивидуальность ребенка и то время, которое вы проводите вместе.</w:t>
      </w:r>
    </w:p>
    <w:p w:rsidR="005135B6" w:rsidRDefault="005135B6"/>
    <w:sectPr w:rsidR="005135B6" w:rsidSect="006409AC">
      <w:pgSz w:w="11906" w:h="16838"/>
      <w:pgMar w:top="567" w:right="851" w:bottom="567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F2C"/>
    <w:multiLevelType w:val="multilevel"/>
    <w:tmpl w:val="016AC214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  <w:sz w:val="20"/>
      </w:rPr>
    </w:lvl>
  </w:abstractNum>
  <w:abstractNum w:abstractNumId="1">
    <w:nsid w:val="21B60781"/>
    <w:multiLevelType w:val="multilevel"/>
    <w:tmpl w:val="0AE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27E4A"/>
    <w:multiLevelType w:val="multilevel"/>
    <w:tmpl w:val="6632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55DA0"/>
    <w:multiLevelType w:val="multilevel"/>
    <w:tmpl w:val="192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00DCC"/>
    <w:multiLevelType w:val="multilevel"/>
    <w:tmpl w:val="E418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618E7"/>
    <w:rsid w:val="00042FFA"/>
    <w:rsid w:val="0007212E"/>
    <w:rsid w:val="001807CE"/>
    <w:rsid w:val="00207A12"/>
    <w:rsid w:val="003A7C66"/>
    <w:rsid w:val="005135B6"/>
    <w:rsid w:val="006409AC"/>
    <w:rsid w:val="007048F2"/>
    <w:rsid w:val="00890C99"/>
    <w:rsid w:val="00B017D9"/>
    <w:rsid w:val="00D618E7"/>
    <w:rsid w:val="00D867B6"/>
    <w:rsid w:val="00FE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7521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7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0003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406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2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98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0791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861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3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56119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13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883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17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0884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1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7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15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47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90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43838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9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47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432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51161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57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704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81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3999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3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9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96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5894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9388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8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458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026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68701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Пользователь</cp:lastModifiedBy>
  <cp:revision>13</cp:revision>
  <cp:lastPrinted>2023-01-03T11:04:00Z</cp:lastPrinted>
  <dcterms:created xsi:type="dcterms:W3CDTF">2022-12-23T07:12:00Z</dcterms:created>
  <dcterms:modified xsi:type="dcterms:W3CDTF">2023-01-03T12:00:00Z</dcterms:modified>
</cp:coreProperties>
</file>